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26" w:rsidRDefault="00B94426" w:rsidP="00B94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 </w:t>
      </w:r>
    </w:p>
    <w:p w:rsidR="008B21D7" w:rsidRDefault="00B94426" w:rsidP="00B94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Русский язык  </w:t>
      </w:r>
      <w:r w:rsidR="008B21D7">
        <w:rPr>
          <w:b/>
          <w:sz w:val="28"/>
          <w:szCs w:val="28"/>
        </w:rPr>
        <w:t>3 класс (170 ч)</w:t>
      </w:r>
    </w:p>
    <w:p w:rsidR="008B21D7" w:rsidRDefault="008B21D7" w:rsidP="008B21D7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380"/>
        <w:gridCol w:w="28"/>
        <w:gridCol w:w="8293"/>
      </w:tblGrid>
      <w:tr w:rsidR="008B21D7" w:rsidTr="008B21D7"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21D7" w:rsidRDefault="008B21D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Тематическое</w:t>
            </w:r>
          </w:p>
          <w:p w:rsidR="008B21D7" w:rsidRDefault="008B21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планирование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1D7" w:rsidRDefault="008B21D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8B21D7" w:rsidTr="008B21D7">
        <w:tc>
          <w:tcPr>
            <w:tcW w:w="14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1D7" w:rsidRDefault="008B21D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Повторение, обобщение и углуб</w:t>
            </w:r>
            <w:r w:rsidR="00B94426">
              <w:rPr>
                <w:b/>
                <w:sz w:val="28"/>
                <w:szCs w:val="28"/>
              </w:rPr>
              <w:t xml:space="preserve">ление </w:t>
            </w:r>
            <w:proofErr w:type="gramStart"/>
            <w:r w:rsidR="00B94426">
              <w:rPr>
                <w:b/>
                <w:sz w:val="28"/>
                <w:szCs w:val="28"/>
              </w:rPr>
              <w:t>изученного</w:t>
            </w:r>
            <w:proofErr w:type="gramEnd"/>
            <w:r w:rsidR="00B94426">
              <w:rPr>
                <w:b/>
                <w:sz w:val="28"/>
                <w:szCs w:val="28"/>
              </w:rPr>
              <w:t xml:space="preserve"> во 2 классе (18</w:t>
            </w:r>
            <w:r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8B21D7" w:rsidTr="008B21D7"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чего состоит речь?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называем предложением?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Отличие словосочетания от предложения. Устанавливать связь слов в предложении. Предложение по цели высказывания; по интонации.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Различение понятий «предмет» и «слово». Начальная форма имени существительного. Различение в тексте имён существительных, глаголов, имён прилагательных.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Часть речи — предлог. Его роль в предложении. Понятия «звук» и «буква».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Алфавит.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Различение гласных и согласных звуков и букв. Твёрдые и мягкие согласные.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Сочетания </w:t>
            </w:r>
            <w:proofErr w:type="spellStart"/>
            <w:r>
              <w:rPr>
                <w:sz w:val="28"/>
                <w:szCs w:val="28"/>
              </w:rPr>
              <w:t>жи</w:t>
            </w:r>
            <w:proofErr w:type="spellEnd"/>
            <w:r>
              <w:rPr>
                <w:sz w:val="28"/>
                <w:szCs w:val="28"/>
              </w:rPr>
              <w:t xml:space="preserve">-щи, </w:t>
            </w:r>
            <w:proofErr w:type="spellStart"/>
            <w:proofErr w:type="gramStart"/>
            <w:r>
              <w:rPr>
                <w:sz w:val="28"/>
                <w:szCs w:val="28"/>
              </w:rPr>
              <w:t>ча</w:t>
            </w:r>
            <w:proofErr w:type="spellEnd"/>
            <w:r>
              <w:rPr>
                <w:sz w:val="28"/>
                <w:szCs w:val="28"/>
              </w:rPr>
              <w:t>-ща</w:t>
            </w:r>
            <w:proofErr w:type="gramEnd"/>
            <w:r>
              <w:rPr>
                <w:sz w:val="28"/>
                <w:szCs w:val="28"/>
              </w:rPr>
              <w:t>, чу-</w:t>
            </w:r>
            <w:proofErr w:type="spellStart"/>
            <w:r>
              <w:rPr>
                <w:sz w:val="28"/>
                <w:szCs w:val="28"/>
              </w:rPr>
              <w:t>щу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Перенос слов.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Ударение. Безударная гласная в </w:t>
            </w:r>
            <w:proofErr w:type="gramStart"/>
            <w:r>
              <w:rPr>
                <w:sz w:val="28"/>
                <w:szCs w:val="28"/>
              </w:rPr>
              <w:t>корне слова</w:t>
            </w:r>
            <w:proofErr w:type="gramEnd"/>
            <w:r>
              <w:rPr>
                <w:sz w:val="28"/>
                <w:szCs w:val="28"/>
              </w:rPr>
              <w:t xml:space="preserve">. Согласные звуки.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Разделительный мягкий знак.</w:t>
            </w:r>
          </w:p>
          <w:p w:rsidR="008B21D7" w:rsidRDefault="008B21D7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Развитие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речи.  </w:t>
            </w:r>
            <w:r>
              <w:rPr>
                <w:sz w:val="28"/>
                <w:szCs w:val="28"/>
              </w:rPr>
              <w:t>Составление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предложений (и текста) из деформированных слов по заданной </w:t>
            </w:r>
            <w:r>
              <w:rPr>
                <w:sz w:val="28"/>
                <w:szCs w:val="28"/>
              </w:rPr>
              <w:lastRenderedPageBreak/>
              <w:t>теме.</w:t>
            </w:r>
            <w:r>
              <w:rPr>
                <w:i/>
                <w:sz w:val="28"/>
                <w:szCs w:val="28"/>
              </w:rPr>
              <w:t xml:space="preserve">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Коллективное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составление небольшого рассказа по репродукции картины В.Д. Поленова «Золотая осень).</w:t>
            </w:r>
            <w:proofErr w:type="gramEnd"/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«Слово и его окружение»</w:t>
            </w:r>
          </w:p>
        </w:tc>
        <w:tc>
          <w:tcPr>
            <w:tcW w:w="8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D7" w:rsidRDefault="008B21D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Различать </w:t>
            </w:r>
            <w:r>
              <w:rPr>
                <w:sz w:val="28"/>
                <w:szCs w:val="28"/>
              </w:rPr>
              <w:t xml:space="preserve">язык и речь. </w:t>
            </w:r>
          </w:p>
          <w:p w:rsidR="008B21D7" w:rsidRDefault="008B21D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Объяснять,</w:t>
            </w:r>
            <w:r>
              <w:rPr>
                <w:sz w:val="28"/>
                <w:szCs w:val="28"/>
              </w:rPr>
              <w:t xml:space="preserve"> в каких случаях жизни мы пользуемся разными видами речи и что такое хорошая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речь.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отличать предложение от слов и словосочетаний;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связи слов в предложении;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предложения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предложения по цели высказывания, интонации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в тексте имена существительные, глаголы,  прилагательные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гласные и согласные звуки и буквы.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правильно переносить слова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Проверять</w:t>
            </w:r>
            <w:r>
              <w:rPr>
                <w:sz w:val="28"/>
                <w:szCs w:val="28"/>
              </w:rPr>
              <w:t xml:space="preserve"> написание безударных гласных и парных согласных в </w:t>
            </w:r>
            <w:proofErr w:type="gramStart"/>
            <w:r>
              <w:rPr>
                <w:sz w:val="28"/>
                <w:szCs w:val="28"/>
              </w:rPr>
              <w:t>корне слова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</w:pPr>
          </w:p>
          <w:p w:rsidR="00A5240E" w:rsidRDefault="00A5240E">
            <w:pPr>
              <w:rPr>
                <w:b/>
                <w:sz w:val="28"/>
                <w:szCs w:val="28"/>
              </w:rPr>
            </w:pP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предложения из деформированных слов, словосочетаний по рисунку, по заданной теме, по модели.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lastRenderedPageBreak/>
              <w:t xml:space="preserve">Составлять </w:t>
            </w:r>
            <w:r>
              <w:rPr>
                <w:sz w:val="28"/>
                <w:szCs w:val="28"/>
              </w:rPr>
              <w:t>небольшой текст по репродукции картины В.Д. Поленова «Золотая осень)</w:t>
            </w:r>
            <w:proofErr w:type="gramEnd"/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 w:rsidRPr="00A5240E">
              <w:rPr>
                <w:b/>
                <w:sz w:val="28"/>
                <w:szCs w:val="28"/>
              </w:rPr>
              <w:t>Писать</w:t>
            </w:r>
            <w:r>
              <w:rPr>
                <w:sz w:val="28"/>
                <w:szCs w:val="28"/>
              </w:rPr>
              <w:t xml:space="preserve"> текст под диктовку, </w:t>
            </w:r>
            <w:r w:rsidRPr="00A5240E">
              <w:rPr>
                <w:b/>
                <w:sz w:val="28"/>
                <w:szCs w:val="28"/>
              </w:rPr>
              <w:t>проверять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написанное</w:t>
            </w:r>
            <w:proofErr w:type="gramEnd"/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Подбирать </w:t>
            </w:r>
            <w:r>
              <w:rPr>
                <w:sz w:val="28"/>
                <w:szCs w:val="28"/>
              </w:rPr>
              <w:t>из разных источников информацию о слове и его окружении.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Составлять </w:t>
            </w:r>
            <w:r>
              <w:rPr>
                <w:sz w:val="28"/>
                <w:szCs w:val="28"/>
              </w:rPr>
              <w:t xml:space="preserve">словарную статью о слове, </w:t>
            </w:r>
            <w:r>
              <w:rPr>
                <w:b/>
                <w:sz w:val="28"/>
                <w:szCs w:val="28"/>
              </w:rPr>
              <w:t>участвовать</w:t>
            </w:r>
            <w:r>
              <w:rPr>
                <w:sz w:val="28"/>
                <w:szCs w:val="28"/>
              </w:rPr>
              <w:t xml:space="preserve"> в её презентации.</w:t>
            </w:r>
          </w:p>
        </w:tc>
      </w:tr>
      <w:tr w:rsidR="008B21D7" w:rsidTr="008B21D7">
        <w:tc>
          <w:tcPr>
            <w:tcW w:w="14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1D7" w:rsidRDefault="00A5240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Синтаксис и пунктуация (17</w:t>
            </w:r>
            <w:r w:rsidR="008B21D7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8B21D7" w:rsidTr="008B21D7"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Подлежащее и сказуемое.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Главные члены в предложении, в котором сказуемое выражено разными частями речи.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Подлежащее выражено не только существительным, но и личными местоимениями я, ты, и т. д.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Распространённые и нераспространённые предложения.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распространённых и нераспространённых предложений по схемам. Связь между главными и второстепенными членами предложения.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Разбор предложений по членам предложения и частям речи.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Различения предложения и словосочетания. Однокоренные слова.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Логическое ударение и его значение для точности передачи смысла предложения.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Предложение с интонацией перечисления.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Развитие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речи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Коллективное составление небольшого рассказа по рисунку.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Проверочный диктант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списывание.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Диктант с грамматическим заданием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«Осенние листья»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21D7" w:rsidRDefault="008B21D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Знать </w:t>
            </w:r>
            <w:r>
              <w:rPr>
                <w:sz w:val="28"/>
                <w:szCs w:val="28"/>
              </w:rPr>
              <w:t>главные члены предложения</w:t>
            </w:r>
          </w:p>
          <w:p w:rsidR="008B21D7" w:rsidRDefault="008B21D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определять части речи, которыми выражены главные члены предложения</w:t>
            </w:r>
          </w:p>
          <w:p w:rsidR="008B21D7" w:rsidRDefault="008B21D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главные и второстепенные члены предложения.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связь между главными и второстепенными членами предложения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Составлять</w:t>
            </w:r>
            <w:r w:rsidR="00B94426">
              <w:rPr>
                <w:sz w:val="28"/>
                <w:szCs w:val="28"/>
              </w:rPr>
              <w:t xml:space="preserve"> распространенные и нераспростра</w:t>
            </w:r>
            <w:r>
              <w:rPr>
                <w:sz w:val="28"/>
                <w:szCs w:val="28"/>
              </w:rPr>
              <w:t>ненные предложения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Разбирать</w:t>
            </w:r>
            <w:r>
              <w:rPr>
                <w:sz w:val="28"/>
                <w:szCs w:val="28"/>
              </w:rPr>
              <w:t xml:space="preserve"> предложения по членам предложения и частям речи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Подбирать</w:t>
            </w:r>
            <w:r>
              <w:rPr>
                <w:sz w:val="28"/>
                <w:szCs w:val="28"/>
              </w:rPr>
              <w:t xml:space="preserve"> однокоренные слова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правильно поставить логическое ударение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Обозначать</w:t>
            </w:r>
            <w:r>
              <w:rPr>
                <w:sz w:val="28"/>
                <w:szCs w:val="28"/>
              </w:rPr>
              <w:t xml:space="preserve"> на письме запятой интонации перечисления</w:t>
            </w:r>
          </w:p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Составлять </w:t>
            </w:r>
            <w:r>
              <w:rPr>
                <w:sz w:val="28"/>
                <w:szCs w:val="28"/>
              </w:rPr>
              <w:t xml:space="preserve">рассказ по рисунку;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 xml:space="preserve">ересказывать </w:t>
            </w:r>
            <w:r>
              <w:rPr>
                <w:sz w:val="28"/>
                <w:szCs w:val="28"/>
              </w:rPr>
              <w:t>составленный текст.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Писать</w:t>
            </w:r>
            <w:r>
              <w:rPr>
                <w:sz w:val="28"/>
                <w:szCs w:val="28"/>
              </w:rPr>
              <w:t xml:space="preserve"> текст под диктовку, проверять </w:t>
            </w:r>
            <w:proofErr w:type="gramStart"/>
            <w:r>
              <w:rPr>
                <w:sz w:val="28"/>
                <w:szCs w:val="28"/>
              </w:rPr>
              <w:t>написанное</w:t>
            </w:r>
            <w:proofErr w:type="gramEnd"/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Списывать</w:t>
            </w:r>
            <w:r>
              <w:rPr>
                <w:sz w:val="28"/>
                <w:szCs w:val="28"/>
              </w:rPr>
              <w:t xml:space="preserve"> с печатного текста, проверять </w:t>
            </w:r>
            <w:proofErr w:type="gramStart"/>
            <w:r>
              <w:rPr>
                <w:sz w:val="28"/>
                <w:szCs w:val="28"/>
              </w:rPr>
              <w:t>написанное</w:t>
            </w:r>
            <w:proofErr w:type="gramEnd"/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мини-сочинения об осени</w:t>
            </w:r>
          </w:p>
        </w:tc>
      </w:tr>
      <w:tr w:rsidR="008B21D7" w:rsidTr="008B21D7">
        <w:trPr>
          <w:trHeight w:val="345"/>
        </w:trPr>
        <w:tc>
          <w:tcPr>
            <w:tcW w:w="14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1D7" w:rsidRDefault="000D360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Состав слова (63</w:t>
            </w:r>
            <w:r w:rsidR="008B21D7">
              <w:rPr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8B21D7" w:rsidTr="008B21D7">
        <w:trPr>
          <w:trHeight w:val="1980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Окончание и основа.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Разные формы одного и того же слова. Окончание, нулевое окончание.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 слова, окончание.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Корень слова главная часть основы слова Приставка - значимая часть основы слова, с помощью которой образуются слова.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Суффикс — значимая часть основы слова.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переноса слов.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Единообразное написание корней однокоренных слов.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Чередование согласных звуков в </w:t>
            </w:r>
            <w:proofErr w:type="gramStart"/>
            <w:r>
              <w:rPr>
                <w:sz w:val="28"/>
                <w:szCs w:val="28"/>
              </w:rPr>
              <w:t>корне слова</w:t>
            </w:r>
            <w:proofErr w:type="gramEnd"/>
            <w:r>
              <w:rPr>
                <w:sz w:val="28"/>
                <w:szCs w:val="28"/>
              </w:rPr>
              <w:t xml:space="preserve">. Беглые гласные.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безударных гласных и парных согласных в </w:t>
            </w:r>
            <w:proofErr w:type="gramStart"/>
            <w:r>
              <w:rPr>
                <w:sz w:val="28"/>
                <w:szCs w:val="28"/>
              </w:rPr>
              <w:t>корне слова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Суффикс — часть основы слова.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 однокоренных слов с помощью суффиксов.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слов на изучение орфограммы; разбор слов по составу.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суффиксов </w:t>
            </w:r>
            <w:proofErr w:type="gramStart"/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>к</w:t>
            </w:r>
            <w:proofErr w:type="spellEnd"/>
            <w:r>
              <w:rPr>
                <w:sz w:val="28"/>
                <w:szCs w:val="28"/>
              </w:rPr>
              <w:t>, -</w:t>
            </w:r>
            <w:proofErr w:type="spellStart"/>
            <w:r>
              <w:rPr>
                <w:sz w:val="28"/>
                <w:szCs w:val="28"/>
              </w:rPr>
              <w:t>ек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Роль приставки в слове.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приставок с гласными а, о.  Правописание приставок и предлогов. Правописание частицы </w:t>
            </w:r>
            <w:r>
              <w:rPr>
                <w:i/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с глаголами. Правописание слов с разделительным твёрдым знаком.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непроизносимых согласных. Написание слов с удвоенными согласными. Способы образования и написание сложных слов</w:t>
            </w:r>
          </w:p>
          <w:p w:rsidR="008B21D7" w:rsidRDefault="008B21D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Развитие речи.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изложение.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Сочинение-описание.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«Семья слов»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Выделять </w:t>
            </w:r>
            <w:r>
              <w:rPr>
                <w:sz w:val="28"/>
                <w:szCs w:val="28"/>
              </w:rPr>
              <w:t>в словах основу слова и окончание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 о</w:t>
            </w:r>
            <w:r>
              <w:rPr>
                <w:sz w:val="28"/>
                <w:szCs w:val="28"/>
              </w:rPr>
              <w:t>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Выделять</w:t>
            </w:r>
            <w:r>
              <w:rPr>
                <w:sz w:val="28"/>
                <w:szCs w:val="28"/>
              </w:rPr>
              <w:t xml:space="preserve"> в основе слова корень, приставку и суффикс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алгоритм разбора слов по составу,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Проводить </w:t>
            </w:r>
            <w:r>
              <w:rPr>
                <w:sz w:val="28"/>
                <w:szCs w:val="28"/>
              </w:rPr>
              <w:t xml:space="preserve">разбор слов по составу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Планировать</w:t>
            </w:r>
            <w:r>
              <w:rPr>
                <w:sz w:val="28"/>
                <w:szCs w:val="28"/>
              </w:rPr>
              <w:t xml:space="preserve"> учебные действия при определении в слове значимых частей.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Анализировать, составлять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модели разбора по составу и </w:t>
            </w:r>
            <w:r>
              <w:rPr>
                <w:b/>
                <w:sz w:val="28"/>
                <w:szCs w:val="28"/>
              </w:rPr>
              <w:t>подбират</w:t>
            </w:r>
            <w:r>
              <w:rPr>
                <w:sz w:val="28"/>
                <w:szCs w:val="28"/>
              </w:rPr>
              <w:t>ь слова по этим моделям.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 </w:t>
            </w:r>
            <w:r>
              <w:rPr>
                <w:sz w:val="28"/>
                <w:szCs w:val="28"/>
              </w:rPr>
              <w:t xml:space="preserve">правила написания и способы проверки безударных гласных и парных согласных в </w:t>
            </w:r>
            <w:proofErr w:type="gramStart"/>
            <w:r>
              <w:rPr>
                <w:sz w:val="28"/>
                <w:szCs w:val="28"/>
              </w:rPr>
              <w:t>корне слова</w:t>
            </w:r>
            <w:proofErr w:type="gramEnd"/>
            <w:r>
              <w:rPr>
                <w:sz w:val="28"/>
                <w:szCs w:val="28"/>
              </w:rPr>
              <w:t>, особенности чередования согласных звуков и беглых гласных в корне слова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Образовывать</w:t>
            </w:r>
            <w:r>
              <w:rPr>
                <w:sz w:val="28"/>
                <w:szCs w:val="28"/>
              </w:rPr>
              <w:t xml:space="preserve"> однокоренные слова с помощью суффиксов.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Проверять</w:t>
            </w:r>
            <w:r>
              <w:rPr>
                <w:sz w:val="28"/>
                <w:szCs w:val="28"/>
              </w:rPr>
              <w:t xml:space="preserve"> написание гласных в суффиксах </w:t>
            </w:r>
            <w:proofErr w:type="gramStart"/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>к</w:t>
            </w:r>
            <w:proofErr w:type="spellEnd"/>
            <w:r>
              <w:rPr>
                <w:sz w:val="28"/>
                <w:szCs w:val="28"/>
              </w:rPr>
              <w:t>, -</w:t>
            </w:r>
            <w:proofErr w:type="spellStart"/>
            <w:r>
              <w:rPr>
                <w:sz w:val="28"/>
                <w:szCs w:val="28"/>
              </w:rPr>
              <w:t>ек</w:t>
            </w:r>
            <w:proofErr w:type="spellEnd"/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 правописание приставок и предлогов.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показать роль приставки в слове и предлогов в речи человека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 правила написания частицы не с глаголами, слов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разделительным ъ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Использовать</w:t>
            </w:r>
            <w:r>
              <w:rPr>
                <w:sz w:val="28"/>
                <w:szCs w:val="28"/>
              </w:rPr>
              <w:t xml:space="preserve"> правила написания непроизносимых согласных в словах и слов с удвоенными согласными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Образовывать</w:t>
            </w:r>
            <w:r>
              <w:rPr>
                <w:sz w:val="28"/>
                <w:szCs w:val="28"/>
              </w:rPr>
              <w:t xml:space="preserve"> сложные слова, правильно отображать на письме написание сложных слов</w:t>
            </w:r>
          </w:p>
          <w:p w:rsidR="008B21D7" w:rsidRDefault="008B21D7"/>
          <w:p w:rsidR="008B21D7" w:rsidRDefault="008B21D7">
            <w:pPr>
              <w:rPr>
                <w:sz w:val="28"/>
                <w:szCs w:val="28"/>
              </w:rPr>
            </w:pPr>
          </w:p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Воспроизводить </w:t>
            </w:r>
            <w:r>
              <w:rPr>
                <w:sz w:val="28"/>
                <w:szCs w:val="28"/>
              </w:rPr>
              <w:t>текст в логической последовательности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текст-описание.</w:t>
            </w:r>
          </w:p>
          <w:p w:rsidR="008B21D7" w:rsidRDefault="008B21D7"/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Писать</w:t>
            </w:r>
            <w:r>
              <w:rPr>
                <w:sz w:val="28"/>
                <w:szCs w:val="28"/>
              </w:rPr>
              <w:t xml:space="preserve"> текст под диктовку, проверять </w:t>
            </w:r>
            <w:proofErr w:type="gramStart"/>
            <w:r>
              <w:rPr>
                <w:sz w:val="28"/>
                <w:szCs w:val="28"/>
              </w:rPr>
              <w:t>написанное</w:t>
            </w:r>
            <w:proofErr w:type="gramEnd"/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 «</w:t>
            </w:r>
            <w:r>
              <w:rPr>
                <w:sz w:val="28"/>
                <w:szCs w:val="28"/>
              </w:rPr>
              <w:t xml:space="preserve">семью слов» по аналогии с данным объектом, </w:t>
            </w:r>
            <w:r>
              <w:rPr>
                <w:b/>
                <w:sz w:val="28"/>
                <w:szCs w:val="28"/>
              </w:rPr>
              <w:t>участвовать</w:t>
            </w:r>
            <w:r>
              <w:rPr>
                <w:sz w:val="28"/>
                <w:szCs w:val="28"/>
              </w:rPr>
              <w:t xml:space="preserve"> в презентации.</w:t>
            </w:r>
          </w:p>
        </w:tc>
      </w:tr>
      <w:tr w:rsidR="008B21D7" w:rsidTr="008B21D7">
        <w:tc>
          <w:tcPr>
            <w:tcW w:w="14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1D7" w:rsidRDefault="000D36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Части речи (62</w:t>
            </w:r>
            <w:r w:rsidR="008B21D7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8B21D7" w:rsidTr="008B21D7"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1D7" w:rsidRDefault="008B21D7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Имя существительное (22 ч)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Лексическое значение.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Одушевленные, неодушевленные, собственные, нарицательные.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Употребление в речи.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 и число существительных.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 с твердой и мягкой основой. Существительные с шипящим звуком на конце. Склонение существительных.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Падежи существительных. </w:t>
            </w:r>
          </w:p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8B21D7" w:rsidRDefault="008B21D7"/>
          <w:p w:rsidR="00E17159" w:rsidRDefault="00E17159">
            <w:pPr>
              <w:rPr>
                <w:i/>
                <w:sz w:val="28"/>
                <w:szCs w:val="28"/>
              </w:rPr>
            </w:pPr>
          </w:p>
          <w:p w:rsidR="00E17159" w:rsidRDefault="00E17159">
            <w:pPr>
              <w:rPr>
                <w:i/>
                <w:sz w:val="28"/>
                <w:szCs w:val="28"/>
              </w:rPr>
            </w:pPr>
          </w:p>
          <w:p w:rsidR="00E17159" w:rsidRDefault="00E17159">
            <w:pPr>
              <w:rPr>
                <w:i/>
                <w:sz w:val="28"/>
                <w:szCs w:val="28"/>
              </w:rPr>
            </w:pP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Развитие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речи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Сочинение по репродукции картины А.А. Рылова « В голубом просторе»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изложение повествовательного текста.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«Тайна имени»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Диктант с грамматическим заданием</w:t>
            </w:r>
          </w:p>
          <w:p w:rsidR="008B21D7" w:rsidRDefault="008B21D7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  <w:p w:rsidR="008B21D7" w:rsidRDefault="000D3608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Имя прилагательное (18</w:t>
            </w:r>
            <w:r w:rsidR="008B21D7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Употребление в речи.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Отличие от других частей речи.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 и число прилагательных.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Родовые окончания прилагательных.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Склонение прилагательных.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Развитие речи.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изложение «Купание медвежат»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Сочинение-описание «Мое любимое животное»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«Имена прилагательные в загадках»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Списывание с грамматическим заданием</w:t>
            </w:r>
          </w:p>
          <w:p w:rsidR="008B21D7" w:rsidRDefault="000D3608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Глагол. Личные местоимения.(22</w:t>
            </w:r>
            <w:r w:rsidR="008B21D7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и употребление.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Образование глаголов из других частей речи. </w:t>
            </w:r>
            <w:r>
              <w:rPr>
                <w:sz w:val="28"/>
                <w:szCs w:val="28"/>
              </w:rPr>
              <w:lastRenderedPageBreak/>
              <w:t>Глаголы неопределенной формы.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и число глаголов.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Окончания глаголов в ед. и мн. Числе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Личные местоимения 1, 2, 3-го лица. 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Личные местоимения единственного и множественного числа.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i/>
                <w:iCs/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Развитие речи.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письма.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письменного текста по сюжетным рисункам.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Выборочное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подробное изложение повествовательного текста по опорным словам и самостоятельно составленному плану.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Словарный диктант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списывание</w:t>
            </w:r>
          </w:p>
          <w:p w:rsidR="008B21D7" w:rsidRDefault="008B21D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</w:t>
            </w:r>
          </w:p>
          <w:p w:rsidR="000D3608" w:rsidRDefault="000D360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</w:t>
            </w:r>
            <w:r w:rsidR="00084486">
              <w:rPr>
                <w:sz w:val="28"/>
                <w:szCs w:val="28"/>
              </w:rPr>
              <w:t>тация</w:t>
            </w:r>
          </w:p>
          <w:p w:rsidR="000D3608" w:rsidRDefault="000D3608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Распознавать </w:t>
            </w:r>
            <w:r>
              <w:rPr>
                <w:sz w:val="28"/>
                <w:szCs w:val="28"/>
              </w:rPr>
              <w:t xml:space="preserve">имена существительные среди других частей речи,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лексическое значение имён существительных.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Выделять </w:t>
            </w:r>
            <w:r>
              <w:rPr>
                <w:sz w:val="28"/>
                <w:szCs w:val="28"/>
              </w:rPr>
              <w:t xml:space="preserve">среди имён существительных </w:t>
            </w:r>
            <w:proofErr w:type="gramStart"/>
            <w:r>
              <w:rPr>
                <w:sz w:val="28"/>
                <w:szCs w:val="28"/>
              </w:rPr>
              <w:t>одушевлённые</w:t>
            </w:r>
            <w:proofErr w:type="gramEnd"/>
            <w:r>
              <w:rPr>
                <w:sz w:val="28"/>
                <w:szCs w:val="28"/>
              </w:rPr>
              <w:t xml:space="preserve"> и неодушевлённые (по вопросу).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Распознавать</w:t>
            </w:r>
            <w:r>
              <w:rPr>
                <w:sz w:val="28"/>
                <w:szCs w:val="28"/>
              </w:rPr>
              <w:t xml:space="preserve"> собственные и нарицательные имена существительные, </w:t>
            </w: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значение имён собственных.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Обосновывать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написание заглавной буквы в именах собственных.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число имён существительных и изменять их по числам.</w:t>
            </w:r>
          </w:p>
          <w:p w:rsidR="008B21D7" w:rsidRDefault="008B21D7"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род имён существительны</w:t>
            </w:r>
            <w:r>
              <w:rPr>
                <w:i/>
                <w:sz w:val="28"/>
                <w:szCs w:val="28"/>
              </w:rPr>
              <w:t>х.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имена существительные по роду и </w:t>
            </w:r>
            <w:r>
              <w:rPr>
                <w:b/>
                <w:sz w:val="28"/>
                <w:szCs w:val="28"/>
              </w:rPr>
              <w:t xml:space="preserve">обосновывать </w:t>
            </w:r>
            <w:r>
              <w:rPr>
                <w:sz w:val="28"/>
                <w:szCs w:val="28"/>
              </w:rPr>
              <w:t>правильность определения рода.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Правильно </w:t>
            </w:r>
            <w:r>
              <w:rPr>
                <w:b/>
                <w:sz w:val="28"/>
                <w:szCs w:val="28"/>
              </w:rPr>
              <w:t>записывать</w:t>
            </w:r>
            <w:r w:rsidR="00D108B2">
              <w:rPr>
                <w:sz w:val="28"/>
                <w:szCs w:val="28"/>
              </w:rPr>
              <w:t xml:space="preserve"> име</w:t>
            </w:r>
            <w:r>
              <w:rPr>
                <w:sz w:val="28"/>
                <w:szCs w:val="28"/>
              </w:rPr>
              <w:t xml:space="preserve">на существительные с шипящим звуком на конце и </w:t>
            </w:r>
            <w:r>
              <w:rPr>
                <w:b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правильность записи.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Изменять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имена существительные по падежам.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начальную форму имени существительного.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Распознавать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падеж, в котором употреблено имя существительное, и падежи с внешне сходными падежными формами.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Составлять </w:t>
            </w:r>
            <w:r>
              <w:rPr>
                <w:sz w:val="28"/>
                <w:szCs w:val="28"/>
              </w:rPr>
              <w:t xml:space="preserve">предложение (словосочетание) употребляя в нём </w:t>
            </w:r>
            <w:proofErr w:type="gramStart"/>
            <w:r>
              <w:rPr>
                <w:sz w:val="28"/>
                <w:szCs w:val="28"/>
              </w:rPr>
              <w:t>имя</w:t>
            </w:r>
            <w:proofErr w:type="gramEnd"/>
            <w:r>
              <w:rPr>
                <w:sz w:val="28"/>
                <w:szCs w:val="28"/>
              </w:rPr>
              <w:t xml:space="preserve"> существительное в заданной падежной форме.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изученные грамматические признаки имени существительного и </w:t>
            </w:r>
            <w:r>
              <w:rPr>
                <w:b/>
                <w:sz w:val="28"/>
                <w:szCs w:val="28"/>
              </w:rPr>
              <w:t>обосновывать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правильность их выделения.</w:t>
            </w:r>
          </w:p>
          <w:p w:rsidR="008B21D7" w:rsidRDefault="008B21D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Излагать</w:t>
            </w:r>
            <w:r>
              <w:rPr>
                <w:sz w:val="28"/>
                <w:szCs w:val="28"/>
              </w:rPr>
              <w:t xml:space="preserve"> письменно содержание повествовательного текста.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устно и письменно текст по репродукциям картин художников.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письменную работу (изложение, сочинение)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рассказ о своем имени</w:t>
            </w:r>
          </w:p>
          <w:p w:rsidR="00E17159" w:rsidRDefault="00E17159">
            <w:pPr>
              <w:rPr>
                <w:b/>
                <w:sz w:val="28"/>
                <w:szCs w:val="28"/>
              </w:rPr>
            </w:pP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Распознавать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имена прилагательные среди других частей речи.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лексическое значение имён прилагательных.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Выделять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словосочетания с именами прилагательными из предложения.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Подбирать </w:t>
            </w:r>
            <w:r>
              <w:rPr>
                <w:sz w:val="28"/>
                <w:szCs w:val="28"/>
              </w:rPr>
              <w:t>к именам существительным подходящие по смыслу имена прилагательные, а к именам прилагательным - имена существительные.</w:t>
            </w:r>
          </w:p>
          <w:p w:rsidR="008B21D7" w:rsidRDefault="008B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 род имён прилагательных, классифицировать имена прилагательные по роду.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Наблюдать </w:t>
            </w:r>
            <w:r>
              <w:rPr>
                <w:sz w:val="28"/>
                <w:szCs w:val="28"/>
              </w:rPr>
              <w:t xml:space="preserve">зависимость рода имени прилагательного от формы </w:t>
            </w:r>
            <w:r>
              <w:rPr>
                <w:sz w:val="28"/>
                <w:szCs w:val="28"/>
              </w:rPr>
              <w:lastRenderedPageBreak/>
              <w:t>рода имени существительного.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Изменять </w:t>
            </w:r>
            <w:r>
              <w:rPr>
                <w:sz w:val="28"/>
                <w:szCs w:val="28"/>
              </w:rPr>
              <w:t xml:space="preserve">имена прилагательные по родам в единственном числе. </w:t>
            </w:r>
          </w:p>
          <w:p w:rsidR="008B21D7" w:rsidRDefault="008B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Подбирать имена прилагательные для сравнения признаков предметов.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Писать </w:t>
            </w:r>
            <w:r>
              <w:rPr>
                <w:sz w:val="28"/>
                <w:szCs w:val="28"/>
              </w:rPr>
              <w:t xml:space="preserve">правильно родовые окончания имён прилагательных.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Соблюдать </w:t>
            </w:r>
            <w:r>
              <w:rPr>
                <w:sz w:val="28"/>
                <w:szCs w:val="28"/>
              </w:rPr>
              <w:t xml:space="preserve">нормы правильного употребления в речи имён прилагательных в словосочетаниях типа серая мышь, пенистый шампунь, белый лебедь и др.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форму числа имени прилагательного, </w:t>
            </w:r>
            <w:r>
              <w:rPr>
                <w:b/>
                <w:sz w:val="28"/>
                <w:szCs w:val="28"/>
              </w:rPr>
              <w:t xml:space="preserve">изменять </w:t>
            </w:r>
            <w:r>
              <w:rPr>
                <w:sz w:val="28"/>
                <w:szCs w:val="28"/>
              </w:rPr>
              <w:t>имена прилагательные по числам.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Изменять</w:t>
            </w:r>
            <w:r>
              <w:rPr>
                <w:sz w:val="28"/>
                <w:szCs w:val="28"/>
              </w:rPr>
              <w:t xml:space="preserve"> имена прилагательные по падежам.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падеж имён прилагательных по падежу имён существительных.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изученные грамматические признаки имени прилагательного и </w:t>
            </w:r>
            <w:r>
              <w:rPr>
                <w:b/>
                <w:sz w:val="28"/>
                <w:szCs w:val="28"/>
              </w:rPr>
              <w:t>обосновывать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правильность их выделения.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Создавать</w:t>
            </w:r>
            <w:r>
              <w:rPr>
                <w:sz w:val="28"/>
                <w:szCs w:val="28"/>
              </w:rPr>
              <w:t xml:space="preserve"> несложный монологический текст-повествование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текст-описание по личным наблюдениям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Наблюдать </w:t>
            </w:r>
            <w:r>
              <w:rPr>
                <w:sz w:val="28"/>
                <w:szCs w:val="28"/>
              </w:rPr>
              <w:t xml:space="preserve">над именами прилагательными в загадках, </w:t>
            </w:r>
            <w:r>
              <w:rPr>
                <w:b/>
                <w:sz w:val="28"/>
                <w:szCs w:val="28"/>
              </w:rPr>
              <w:t>подбирать</w:t>
            </w:r>
            <w:r>
              <w:rPr>
                <w:sz w:val="28"/>
                <w:szCs w:val="28"/>
              </w:rPr>
              <w:t xml:space="preserve"> свои загадки с именами прилагательными, </w:t>
            </w:r>
            <w:r>
              <w:rPr>
                <w:b/>
                <w:sz w:val="28"/>
                <w:szCs w:val="28"/>
              </w:rPr>
              <w:t xml:space="preserve">участвовать </w:t>
            </w:r>
            <w:r>
              <w:rPr>
                <w:sz w:val="28"/>
                <w:szCs w:val="28"/>
              </w:rPr>
              <w:t>в конкурсе загадок.</w:t>
            </w:r>
          </w:p>
          <w:p w:rsidR="008B21D7" w:rsidRDefault="008B21D7"/>
          <w:p w:rsidR="008B21D7" w:rsidRDefault="008B21D7"/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Распознавать </w:t>
            </w:r>
            <w:r>
              <w:rPr>
                <w:sz w:val="28"/>
                <w:szCs w:val="28"/>
              </w:rPr>
              <w:t xml:space="preserve">глаголы среди других частей речи.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глаголы, отвечающие на определённый вопрос.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лексическое значение глаголов.</w:t>
            </w:r>
          </w:p>
          <w:p w:rsidR="008B21D7" w:rsidRDefault="008B21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Узнавать неопределённую форму глагола по вопросам.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Распознавать </w:t>
            </w:r>
            <w:r>
              <w:rPr>
                <w:sz w:val="28"/>
                <w:szCs w:val="28"/>
              </w:rPr>
              <w:t xml:space="preserve">число глагола. </w:t>
            </w:r>
            <w:r>
              <w:rPr>
                <w:b/>
                <w:sz w:val="28"/>
                <w:szCs w:val="28"/>
              </w:rPr>
              <w:t>Изменять</w:t>
            </w:r>
            <w:r>
              <w:rPr>
                <w:sz w:val="28"/>
                <w:szCs w:val="28"/>
              </w:rPr>
              <w:t xml:space="preserve"> глаголы по числам.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Распознавать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время глагола. </w:t>
            </w:r>
            <w:r>
              <w:rPr>
                <w:b/>
                <w:sz w:val="28"/>
                <w:szCs w:val="28"/>
              </w:rPr>
              <w:t>Изменять</w:t>
            </w:r>
            <w:r>
              <w:rPr>
                <w:sz w:val="28"/>
                <w:szCs w:val="28"/>
              </w:rPr>
              <w:t xml:space="preserve"> глаголы по временам. </w:t>
            </w:r>
            <w:r>
              <w:rPr>
                <w:b/>
                <w:sz w:val="28"/>
                <w:szCs w:val="28"/>
              </w:rPr>
              <w:lastRenderedPageBreak/>
              <w:t xml:space="preserve">Образовывать </w:t>
            </w:r>
            <w:r>
              <w:rPr>
                <w:sz w:val="28"/>
                <w:szCs w:val="28"/>
              </w:rPr>
              <w:t xml:space="preserve">от неопределённой формы глагола временные формы глаголов. 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род и число глаголов в прошедшем времени.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Раздельно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писать частицу </w:t>
            </w:r>
            <w:r>
              <w:rPr>
                <w:i/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с глаголами.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изученные грамматические признаки глагола и </w:t>
            </w:r>
            <w:r>
              <w:rPr>
                <w:b/>
                <w:sz w:val="28"/>
                <w:szCs w:val="28"/>
              </w:rPr>
              <w:t>обосновывать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правильность их выделения.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Узнавать </w:t>
            </w:r>
            <w:r>
              <w:rPr>
                <w:sz w:val="28"/>
                <w:szCs w:val="28"/>
              </w:rPr>
              <w:t>личные местоимения среди других частей речи.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Заменять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повторяющиеся в тексте имена существительные местоимениями.</w:t>
            </w: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уместность употребления местоимений в тексте.</w:t>
            </w:r>
          </w:p>
          <w:p w:rsidR="008B21D7" w:rsidRDefault="008B21D7"/>
          <w:p w:rsidR="008B21D7" w:rsidRDefault="008B21D7"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письмо другу или кому-либо из родственников.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письменный рассказ по сюжетным рисункам</w:t>
            </w:r>
            <w:r>
              <w:rPr>
                <w:i/>
                <w:sz w:val="28"/>
                <w:szCs w:val="28"/>
              </w:rPr>
              <w:t xml:space="preserve">. </w:t>
            </w:r>
          </w:p>
          <w:p w:rsidR="008B21D7" w:rsidRDefault="008B21D7">
            <w:pPr>
              <w:rPr>
                <w:i/>
                <w:sz w:val="28"/>
                <w:szCs w:val="28"/>
              </w:rPr>
            </w:pPr>
          </w:p>
          <w:p w:rsidR="008B21D7" w:rsidRDefault="008B21D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текст, </w:t>
            </w:r>
            <w:r>
              <w:rPr>
                <w:b/>
                <w:sz w:val="28"/>
                <w:szCs w:val="28"/>
              </w:rPr>
              <w:t xml:space="preserve">отбирать </w:t>
            </w:r>
            <w:r>
              <w:rPr>
                <w:sz w:val="28"/>
                <w:szCs w:val="28"/>
              </w:rPr>
              <w:t xml:space="preserve">содержание для выборочного изложения,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предстоящего текста, </w:t>
            </w:r>
            <w:r>
              <w:rPr>
                <w:b/>
                <w:sz w:val="28"/>
                <w:szCs w:val="28"/>
              </w:rPr>
              <w:t>выбирать</w:t>
            </w:r>
            <w:r>
              <w:rPr>
                <w:sz w:val="28"/>
                <w:szCs w:val="28"/>
              </w:rPr>
              <w:t xml:space="preserve"> опорные слова, письменно </w:t>
            </w:r>
            <w:r>
              <w:rPr>
                <w:b/>
                <w:sz w:val="28"/>
                <w:szCs w:val="28"/>
              </w:rPr>
              <w:t xml:space="preserve">излагать </w:t>
            </w:r>
            <w:r>
              <w:rPr>
                <w:sz w:val="28"/>
                <w:szCs w:val="28"/>
              </w:rPr>
              <w:t>содержание текста.</w:t>
            </w:r>
          </w:p>
          <w:p w:rsidR="004F10E1" w:rsidRDefault="004F10E1">
            <w:pPr>
              <w:rPr>
                <w:sz w:val="28"/>
                <w:szCs w:val="28"/>
              </w:rPr>
            </w:pPr>
          </w:p>
          <w:p w:rsidR="004F10E1" w:rsidRDefault="004F10E1" w:rsidP="004F10E1">
            <w:pPr>
              <w:rPr>
                <w:sz w:val="28"/>
                <w:szCs w:val="28"/>
              </w:rPr>
            </w:pPr>
          </w:p>
          <w:p w:rsidR="008B21D7" w:rsidRPr="004F10E1" w:rsidRDefault="004F10E1" w:rsidP="006A5ABB">
            <w:pPr>
              <w:rPr>
                <w:sz w:val="28"/>
                <w:szCs w:val="28"/>
              </w:rPr>
            </w:pPr>
            <w:r w:rsidRPr="007C1961"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фактический уровень теоретических знаний обучающихся по </w:t>
            </w:r>
            <w:r w:rsidR="006A5ABB">
              <w:rPr>
                <w:sz w:val="28"/>
                <w:szCs w:val="28"/>
              </w:rPr>
              <w:t>русскому языку</w:t>
            </w:r>
            <w:r>
              <w:rPr>
                <w:sz w:val="28"/>
                <w:szCs w:val="28"/>
              </w:rPr>
              <w:t xml:space="preserve">, их практических умений и навыков, </w:t>
            </w:r>
            <w:r w:rsidRPr="007C1961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этот уровень с требованиями государственного образовательного стандарта</w:t>
            </w:r>
          </w:p>
        </w:tc>
      </w:tr>
      <w:tr w:rsidR="000D3608" w:rsidTr="00963B1E">
        <w:tc>
          <w:tcPr>
            <w:tcW w:w="14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08" w:rsidRDefault="000D3608" w:rsidP="000D36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Повторение 10 ч.</w:t>
            </w:r>
          </w:p>
        </w:tc>
      </w:tr>
    </w:tbl>
    <w:p w:rsidR="008B21D7" w:rsidRDefault="008B21D7" w:rsidP="008B21D7"/>
    <w:p w:rsidR="008B21D7" w:rsidRDefault="008B21D7" w:rsidP="008B21D7">
      <w:pPr>
        <w:spacing w:line="100" w:lineRule="atLeast"/>
        <w:jc w:val="center"/>
        <w:rPr>
          <w:b/>
          <w:sz w:val="28"/>
          <w:szCs w:val="28"/>
        </w:rPr>
      </w:pPr>
    </w:p>
    <w:p w:rsidR="008B21D7" w:rsidRDefault="008B21D7" w:rsidP="008B21D7">
      <w:pPr>
        <w:spacing w:line="100" w:lineRule="atLeast"/>
        <w:jc w:val="center"/>
        <w:rPr>
          <w:b/>
          <w:sz w:val="28"/>
          <w:szCs w:val="28"/>
        </w:rPr>
      </w:pPr>
    </w:p>
    <w:p w:rsidR="008B21D7" w:rsidRDefault="008B21D7" w:rsidP="008B21D7">
      <w:pPr>
        <w:spacing w:line="100" w:lineRule="atLeast"/>
        <w:jc w:val="center"/>
      </w:pPr>
    </w:p>
    <w:p w:rsidR="00822ECF" w:rsidRDefault="00822ECF"/>
    <w:sectPr w:rsidR="00822ECF" w:rsidSect="008B21D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D7"/>
    <w:rsid w:val="00084486"/>
    <w:rsid w:val="000D3608"/>
    <w:rsid w:val="004F10E1"/>
    <w:rsid w:val="006A5ABB"/>
    <w:rsid w:val="007D3A3B"/>
    <w:rsid w:val="00822ECF"/>
    <w:rsid w:val="008B21D7"/>
    <w:rsid w:val="00A5240E"/>
    <w:rsid w:val="00B94426"/>
    <w:rsid w:val="00D108B2"/>
    <w:rsid w:val="00D250AC"/>
    <w:rsid w:val="00E1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D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0A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D250AC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D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0A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D250AC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8</cp:revision>
  <cp:lastPrinted>2015-09-02T04:54:00Z</cp:lastPrinted>
  <dcterms:created xsi:type="dcterms:W3CDTF">2013-02-20T09:11:00Z</dcterms:created>
  <dcterms:modified xsi:type="dcterms:W3CDTF">2015-10-12T07:29:00Z</dcterms:modified>
</cp:coreProperties>
</file>